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00" w:rsidRPr="00C90400" w:rsidRDefault="00C90400" w:rsidP="00C904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90400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средняя общеобразовательная школа № 72 </w:t>
      </w:r>
    </w:p>
    <w:p w:rsidR="0085458E" w:rsidRPr="00C90400" w:rsidRDefault="00C90400" w:rsidP="00C904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90400">
        <w:rPr>
          <w:rFonts w:ascii="Times New Roman" w:hAnsi="Times New Roman" w:cs="Times New Roman"/>
          <w:sz w:val="28"/>
          <w:szCs w:val="28"/>
        </w:rPr>
        <w:t>с углубленным изучением немецкого языка Калининского района Санкт-Петербурга</w:t>
      </w:r>
    </w:p>
    <w:p w:rsidR="00C90400" w:rsidRDefault="00C90400" w:rsidP="00C904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400" w:rsidRDefault="00C90400" w:rsidP="00C904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400" w:rsidRDefault="00C90400" w:rsidP="00C904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400" w:rsidRDefault="00C90400" w:rsidP="00C9040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90400">
        <w:rPr>
          <w:rFonts w:ascii="Times New Roman" w:hAnsi="Times New Roman" w:cs="Times New Roman"/>
          <w:b/>
          <w:i/>
          <w:sz w:val="48"/>
          <w:szCs w:val="48"/>
        </w:rPr>
        <w:t>Развитие умения различать приставки и предлоги</w:t>
      </w:r>
    </w:p>
    <w:p w:rsidR="00226B09" w:rsidRDefault="00226B09" w:rsidP="00226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Pr="00226B09">
        <w:rPr>
          <w:rFonts w:ascii="Times New Roman" w:hAnsi="Times New Roman" w:cs="Times New Roman"/>
          <w:b/>
          <w:sz w:val="28"/>
          <w:szCs w:val="28"/>
        </w:rPr>
        <w:t>у</w:t>
      </w:r>
      <w:r w:rsidR="00C90400" w:rsidRPr="00226B09">
        <w:rPr>
          <w:rFonts w:ascii="Times New Roman" w:hAnsi="Times New Roman" w:cs="Times New Roman"/>
          <w:b/>
          <w:sz w:val="28"/>
          <w:szCs w:val="28"/>
        </w:rPr>
        <w:t>рок русского языка</w:t>
      </w:r>
      <w:r w:rsidR="00C90400" w:rsidRPr="00C90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400" w:rsidRDefault="00226B09" w:rsidP="00226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90400" w:rsidRPr="00C90400">
        <w:rPr>
          <w:rFonts w:ascii="Times New Roman" w:hAnsi="Times New Roman" w:cs="Times New Roman"/>
          <w:sz w:val="28"/>
          <w:szCs w:val="28"/>
        </w:rPr>
        <w:t xml:space="preserve"> </w:t>
      </w:r>
      <w:r w:rsidR="00C90400" w:rsidRPr="00226B09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226B09" w:rsidRPr="00226B09" w:rsidRDefault="00226B09" w:rsidP="00226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урока: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226B09">
        <w:rPr>
          <w:rFonts w:ascii="Times New Roman" w:hAnsi="Times New Roman" w:cs="Times New Roman"/>
          <w:b/>
          <w:sz w:val="28"/>
          <w:szCs w:val="28"/>
        </w:rPr>
        <w:t>ехнология проблемного диалога</w:t>
      </w:r>
    </w:p>
    <w:p w:rsidR="00C90400" w:rsidRDefault="00C90400" w:rsidP="00C90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400" w:rsidRDefault="00C90400" w:rsidP="00C90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B09" w:rsidRDefault="00226B09" w:rsidP="00C904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0400" w:rsidRPr="00C90400" w:rsidRDefault="00C90400" w:rsidP="00C90400">
      <w:pPr>
        <w:jc w:val="right"/>
        <w:rPr>
          <w:rFonts w:ascii="Times New Roman" w:hAnsi="Times New Roman" w:cs="Times New Roman"/>
          <w:sz w:val="28"/>
          <w:szCs w:val="28"/>
        </w:rPr>
      </w:pPr>
      <w:r w:rsidRPr="00C90400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C90400">
        <w:rPr>
          <w:rFonts w:ascii="Times New Roman" w:hAnsi="Times New Roman" w:cs="Times New Roman"/>
          <w:sz w:val="28"/>
          <w:szCs w:val="28"/>
        </w:rPr>
        <w:t>Букова</w:t>
      </w:r>
      <w:proofErr w:type="spellEnd"/>
      <w:r w:rsidRPr="00C90400"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C90400" w:rsidRDefault="00C90400" w:rsidP="00C904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0400" w:rsidRDefault="00C90400" w:rsidP="00C904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272D" w:rsidRDefault="00EF272D" w:rsidP="00C90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400" w:rsidRDefault="00C90400" w:rsidP="00C904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 год</w:t>
      </w:r>
    </w:p>
    <w:p w:rsidR="00710684" w:rsidRDefault="00710684" w:rsidP="00C904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B8D" w:rsidRPr="00877653" w:rsidRDefault="00AB7B8D" w:rsidP="00C9040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F8">
        <w:rPr>
          <w:rFonts w:ascii="Times New Roman" w:hAnsi="Times New Roman" w:cs="Times New Roman"/>
          <w:b/>
          <w:sz w:val="28"/>
          <w:szCs w:val="28"/>
        </w:rPr>
        <w:t>Тип урока.</w:t>
      </w:r>
      <w:r w:rsidR="00877653">
        <w:rPr>
          <w:rFonts w:ascii="Times New Roman" w:hAnsi="Times New Roman" w:cs="Times New Roman"/>
          <w:sz w:val="28"/>
          <w:szCs w:val="28"/>
        </w:rPr>
        <w:t xml:space="preserve"> Урок открытия нового знания с использованием технологии проблемного диалога.</w:t>
      </w:r>
    </w:p>
    <w:p w:rsidR="00C90400" w:rsidRPr="00730EF8" w:rsidRDefault="00C90400" w:rsidP="00C904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EF8">
        <w:rPr>
          <w:rFonts w:ascii="Times New Roman" w:hAnsi="Times New Roman" w:cs="Times New Roman"/>
          <w:b/>
          <w:sz w:val="28"/>
          <w:szCs w:val="28"/>
        </w:rPr>
        <w:t>Цели урока.</w:t>
      </w:r>
    </w:p>
    <w:p w:rsidR="00AB7B8D" w:rsidRPr="00730EF8" w:rsidRDefault="00AB7B8D" w:rsidP="00C9040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EF8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</w:p>
    <w:p w:rsidR="00C90400" w:rsidRPr="00730EF8" w:rsidRDefault="00AB7B8D" w:rsidP="00C904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EF8">
        <w:rPr>
          <w:rFonts w:ascii="Times New Roman" w:hAnsi="Times New Roman" w:cs="Times New Roman"/>
          <w:sz w:val="28"/>
          <w:szCs w:val="28"/>
        </w:rPr>
        <w:t>развитие умения различать сходные приставки и предлоги;</w:t>
      </w:r>
    </w:p>
    <w:p w:rsidR="00C90400" w:rsidRPr="00730EF8" w:rsidRDefault="00AB7B8D" w:rsidP="00AB7B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EF8">
        <w:rPr>
          <w:rFonts w:ascii="Times New Roman" w:hAnsi="Times New Roman" w:cs="Times New Roman"/>
          <w:sz w:val="28"/>
          <w:szCs w:val="28"/>
        </w:rPr>
        <w:t>развитие умения правильного написания приставок и предлогов со словами.</w:t>
      </w:r>
    </w:p>
    <w:p w:rsidR="00B03352" w:rsidRPr="00730EF8" w:rsidRDefault="00B03352" w:rsidP="00C9040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EF8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="00AB7B8D" w:rsidRPr="00730EF8">
        <w:rPr>
          <w:rFonts w:ascii="Times New Roman" w:hAnsi="Times New Roman" w:cs="Times New Roman"/>
          <w:b/>
          <w:sz w:val="28"/>
          <w:szCs w:val="28"/>
        </w:rPr>
        <w:t>:</w:t>
      </w:r>
    </w:p>
    <w:p w:rsidR="00B03352" w:rsidRPr="00730EF8" w:rsidRDefault="00B03352" w:rsidP="00B033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EF8">
        <w:rPr>
          <w:rFonts w:ascii="Times New Roman" w:hAnsi="Times New Roman" w:cs="Times New Roman"/>
          <w:sz w:val="28"/>
          <w:szCs w:val="28"/>
        </w:rPr>
        <w:t>развитие умения</w:t>
      </w:r>
      <w:r w:rsidR="00EF272D">
        <w:rPr>
          <w:rFonts w:ascii="Times New Roman" w:hAnsi="Times New Roman" w:cs="Times New Roman"/>
          <w:sz w:val="28"/>
          <w:szCs w:val="28"/>
        </w:rPr>
        <w:t xml:space="preserve"> </w:t>
      </w:r>
      <w:r w:rsidRPr="00730EF8">
        <w:rPr>
          <w:rFonts w:ascii="Times New Roman" w:hAnsi="Times New Roman" w:cs="Times New Roman"/>
          <w:sz w:val="28"/>
          <w:szCs w:val="28"/>
        </w:rPr>
        <w:t>определять и формулировать цель на уроке с помощью учителя; планировать своё действие в соответствии с поставленной задачей;</w:t>
      </w:r>
    </w:p>
    <w:p w:rsidR="00AB7B8D" w:rsidRPr="00730EF8" w:rsidRDefault="00AB7B8D" w:rsidP="00AB7B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EF8">
        <w:rPr>
          <w:rFonts w:ascii="Times New Roman" w:hAnsi="Times New Roman" w:cs="Times New Roman"/>
          <w:sz w:val="28"/>
          <w:szCs w:val="28"/>
        </w:rPr>
        <w:t>развитие умений строить алгоритмы действи</w:t>
      </w:r>
      <w:r w:rsidR="00B03352" w:rsidRPr="00730EF8">
        <w:rPr>
          <w:rFonts w:ascii="Times New Roman" w:hAnsi="Times New Roman" w:cs="Times New Roman"/>
          <w:sz w:val="28"/>
          <w:szCs w:val="28"/>
        </w:rPr>
        <w:t>й, сравнивать, делать обобщения.</w:t>
      </w:r>
    </w:p>
    <w:p w:rsidR="00B03352" w:rsidRPr="00730EF8" w:rsidRDefault="00B03352" w:rsidP="00B03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3352" w:rsidRPr="00730EF8" w:rsidRDefault="00B03352" w:rsidP="00B0335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EF8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AB7B8D" w:rsidRPr="00730EF8" w:rsidRDefault="00AB7B8D" w:rsidP="00B033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0EF8">
        <w:rPr>
          <w:rFonts w:ascii="Times New Roman" w:hAnsi="Times New Roman" w:cs="Times New Roman"/>
          <w:sz w:val="28"/>
          <w:szCs w:val="28"/>
        </w:rPr>
        <w:t xml:space="preserve">создание условий  для формирования коммуникативных универсальных действий, (работать в паре, умение договариваться, действовать сообща, слушать других, </w:t>
      </w:r>
      <w:r w:rsidR="00B03352" w:rsidRPr="00730EF8">
        <w:rPr>
          <w:rFonts w:ascii="Times New Roman" w:hAnsi="Times New Roman" w:cs="Times New Roman"/>
          <w:sz w:val="28"/>
          <w:szCs w:val="28"/>
        </w:rPr>
        <w:t>высказывать и обосновывать свою</w:t>
      </w:r>
      <w:r w:rsidRPr="00730EF8">
        <w:rPr>
          <w:rFonts w:ascii="Times New Roman" w:hAnsi="Times New Roman" w:cs="Times New Roman"/>
          <w:sz w:val="28"/>
          <w:szCs w:val="28"/>
        </w:rPr>
        <w:t xml:space="preserve"> точку зрения)</w:t>
      </w:r>
      <w:r w:rsidR="00B03352" w:rsidRPr="00730EF8">
        <w:rPr>
          <w:rFonts w:ascii="Times New Roman" w:hAnsi="Times New Roman" w:cs="Times New Roman"/>
          <w:sz w:val="28"/>
          <w:szCs w:val="28"/>
        </w:rPr>
        <w:t>.</w:t>
      </w:r>
    </w:p>
    <w:p w:rsidR="00730EF8" w:rsidRPr="00730EF8" w:rsidRDefault="00730EF8" w:rsidP="00730E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EF8">
        <w:rPr>
          <w:rFonts w:ascii="Times New Roman" w:hAnsi="Times New Roman" w:cs="Times New Roman"/>
          <w:b/>
          <w:sz w:val="28"/>
          <w:szCs w:val="28"/>
        </w:rPr>
        <w:t xml:space="preserve">Познавательные: </w:t>
      </w:r>
    </w:p>
    <w:p w:rsidR="00730EF8" w:rsidRPr="00730EF8" w:rsidRDefault="00730EF8" w:rsidP="00730E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EF8">
        <w:rPr>
          <w:rFonts w:ascii="Times New Roman" w:hAnsi="Times New Roman" w:cs="Times New Roman"/>
          <w:sz w:val="28"/>
          <w:szCs w:val="28"/>
        </w:rPr>
        <w:t>находить ответы на вопросы в тексте, иллюстрациях;</w:t>
      </w:r>
    </w:p>
    <w:p w:rsidR="00730EF8" w:rsidRPr="00730EF8" w:rsidRDefault="00730EF8" w:rsidP="00730E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EF8">
        <w:rPr>
          <w:rFonts w:ascii="Times New Roman" w:hAnsi="Times New Roman" w:cs="Times New Roman"/>
          <w:sz w:val="28"/>
          <w:szCs w:val="28"/>
        </w:rPr>
        <w:t>делать выводы в результате совместной работы класса и учителя.</w:t>
      </w:r>
    </w:p>
    <w:p w:rsidR="00730EF8" w:rsidRPr="00730EF8" w:rsidRDefault="00730EF8" w:rsidP="00730E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0EF8" w:rsidRPr="00730EF8" w:rsidRDefault="00730EF8" w:rsidP="00730E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0EF8" w:rsidRDefault="00730EF8" w:rsidP="00730EF8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684" w:rsidRDefault="00710684" w:rsidP="00710684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10684" w:rsidRDefault="00710684" w:rsidP="00710684">
      <w:pPr>
        <w:jc w:val="center"/>
        <w:rPr>
          <w:rFonts w:ascii="Cambria" w:eastAsia="Times New Roman" w:hAnsi="Cambria" w:cs="Times New Roman"/>
          <w:b/>
          <w:bCs/>
          <w:sz w:val="28"/>
          <w:szCs w:val="28"/>
        </w:rPr>
      </w:pPr>
      <w:bookmarkStart w:id="0" w:name="_GoBack"/>
      <w:bookmarkEnd w:id="0"/>
      <w:r w:rsidRPr="00730EF8">
        <w:rPr>
          <w:rFonts w:ascii="Cambria" w:eastAsia="Times New Roman" w:hAnsi="Cambria" w:cs="Times New Roman"/>
          <w:b/>
          <w:bCs/>
          <w:sz w:val="28"/>
          <w:szCs w:val="28"/>
        </w:rPr>
        <w:t>Развитие умения различать приставки и предлоги.</w:t>
      </w:r>
    </w:p>
    <w:p w:rsidR="00710684" w:rsidRPr="00730EF8" w:rsidRDefault="00710684" w:rsidP="00710684">
      <w:pPr>
        <w:jc w:val="center"/>
        <w:rPr>
          <w:rFonts w:ascii="Calibri" w:eastAsia="Calibri" w:hAnsi="Calibri" w:cs="Times New Roman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5574"/>
        <w:gridCol w:w="6109"/>
      </w:tblGrid>
      <w:tr w:rsidR="00730EF8" w:rsidRPr="00730EF8" w:rsidTr="006A1A02">
        <w:trPr>
          <w:trHeight w:val="43"/>
        </w:trPr>
        <w:tc>
          <w:tcPr>
            <w:tcW w:w="2666" w:type="dxa"/>
            <w:shd w:val="clear" w:color="auto" w:fill="auto"/>
            <w:vAlign w:val="center"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Этапы урока</w:t>
            </w:r>
          </w:p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74" w:type="dxa"/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6109" w:type="dxa"/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730EF8" w:rsidRPr="00730EF8" w:rsidTr="006A1A02">
        <w:trPr>
          <w:trHeight w:val="43"/>
        </w:trPr>
        <w:tc>
          <w:tcPr>
            <w:tcW w:w="2666" w:type="dxa"/>
            <w:tcBorders>
              <w:bottom w:val="single" w:sz="4" w:space="0" w:color="auto"/>
            </w:tcBorders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460" w:hanging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I.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Языковая   разминка</w:t>
            </w:r>
          </w:p>
        </w:tc>
        <w:tc>
          <w:tcPr>
            <w:tcW w:w="5574" w:type="dxa"/>
            <w:tcBorders>
              <w:bottom w:val="single" w:sz="4" w:space="0" w:color="auto"/>
            </w:tcBorders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Запишите предложение с пропуском опасных мест.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F243E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Маленькие снежинки кружили в танце</w:t>
            </w:r>
            <w:r w:rsidRPr="00730EF8">
              <w:rPr>
                <w:rFonts w:ascii="Times New Roman" w:eastAsia="Calibri" w:hAnsi="Times New Roman" w:cs="Times New Roman"/>
                <w:i/>
                <w:color w:val="0F243E"/>
                <w:sz w:val="28"/>
                <w:szCs w:val="28"/>
              </w:rPr>
              <w:t>.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F243E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i/>
                <w:color w:val="0F243E"/>
                <w:sz w:val="28"/>
                <w:szCs w:val="28"/>
              </w:rPr>
              <w:t>-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Назовите основу предложения.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Задайте вопросы к другим словам. Покажите связь стрелкой.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F243E"/>
                <w:sz w:val="28"/>
                <w:szCs w:val="28"/>
              </w:rPr>
            </w:pPr>
          </w:p>
        </w:tc>
        <w:tc>
          <w:tcPr>
            <w:tcW w:w="6109" w:type="dxa"/>
            <w:tcBorders>
              <w:bottom w:val="single" w:sz="4" w:space="0" w:color="auto"/>
            </w:tcBorders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Трое учащихся работают у доски. </w:t>
            </w:r>
          </w:p>
          <w:p w:rsidR="00730EF8" w:rsidRPr="00730EF8" w:rsidRDefault="00730EF8" w:rsidP="00730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1ученик  записывает предложение, объясняет орфограммы.</w:t>
            </w:r>
          </w:p>
          <w:p w:rsidR="00730EF8" w:rsidRPr="00730EF8" w:rsidRDefault="00730EF8" w:rsidP="00730E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2ученик подбирает однокоренные слова к слову снег.</w:t>
            </w:r>
          </w:p>
          <w:p w:rsidR="00730EF8" w:rsidRPr="00730EF8" w:rsidRDefault="00730EF8" w:rsidP="00730EF8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3ученик выполняет </w:t>
            </w:r>
            <w:proofErr w:type="spellStart"/>
            <w:proofErr w:type="gramStart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звуко</w:t>
            </w:r>
            <w:proofErr w:type="spellEnd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-буквенный</w:t>
            </w:r>
            <w:proofErr w:type="gramEnd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разбор слова снег.</w:t>
            </w:r>
          </w:p>
          <w:p w:rsidR="00730EF8" w:rsidRPr="00730EF8" w:rsidRDefault="00730EF8" w:rsidP="00730EF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6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Самооценка своей работы.</w:t>
            </w:r>
          </w:p>
        </w:tc>
      </w:tr>
      <w:tr w:rsidR="00730EF8" w:rsidRPr="00730EF8" w:rsidTr="006A1A02">
        <w:trPr>
          <w:trHeight w:val="43"/>
        </w:trPr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. Создание проблемной ситуации.</w:t>
            </w:r>
          </w:p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Default="00730EF8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0684" w:rsidRPr="00730EF8" w:rsidRDefault="00710684" w:rsidP="00730EF8">
            <w:pPr>
              <w:spacing w:after="0" w:line="240" w:lineRule="auto"/>
              <w:ind w:left="318" w:hanging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. Постановка   учебной проблемы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Учитель диктует предложение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Снежинки долетали до земли.</w:t>
            </w:r>
          </w:p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Наши знакомые Петя, Вова и Катя, которые путешествуют вместе с нами по учебнику,  выполнили задание так: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F8">
              <w:rPr>
                <w:rFonts w:ascii="Times New Roman" w:eastAsia="Calibri" w:hAnsi="Times New Roman" w:cs="Times New Roman"/>
                <w:sz w:val="24"/>
                <w:szCs w:val="24"/>
              </w:rPr>
              <w:t>Слайд № 1.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2"/>
            </w:tblGrid>
            <w:tr w:rsidR="00730EF8" w:rsidRPr="00730EF8" w:rsidTr="006A1A02">
              <w:trPr>
                <w:trHeight w:val="43"/>
              </w:trPr>
              <w:tc>
                <w:tcPr>
                  <w:tcW w:w="5342" w:type="dxa"/>
                  <w:shd w:val="clear" w:color="auto" w:fill="auto"/>
                </w:tcPr>
                <w:p w:rsidR="00730EF8" w:rsidRPr="00730EF8" w:rsidRDefault="00730EF8" w:rsidP="00730E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30EF8" w:rsidRPr="00730EF8" w:rsidRDefault="00730EF8" w:rsidP="00730E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Снежинки долетали </w:t>
                  </w:r>
                  <w:proofErr w:type="spellStart"/>
                  <w:r w:rsidRPr="00730E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доземли</w:t>
                  </w:r>
                  <w:proofErr w:type="spellEnd"/>
                  <w:r w:rsidRPr="00730E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30EF8" w:rsidRPr="00730EF8" w:rsidRDefault="00730EF8" w:rsidP="00730E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30EF8" w:rsidRPr="00730EF8" w:rsidTr="006A1A02">
              <w:trPr>
                <w:trHeight w:val="43"/>
              </w:trPr>
              <w:tc>
                <w:tcPr>
                  <w:tcW w:w="5342" w:type="dxa"/>
                  <w:shd w:val="clear" w:color="auto" w:fill="auto"/>
                </w:tcPr>
                <w:p w:rsidR="00730EF8" w:rsidRPr="00730EF8" w:rsidRDefault="00730EF8" w:rsidP="00730E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30EF8" w:rsidRPr="00730EF8" w:rsidRDefault="00730EF8" w:rsidP="00730E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30E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Снежинки до летали до земли.</w:t>
                  </w:r>
                  <w:proofErr w:type="gramEnd"/>
                </w:p>
                <w:p w:rsidR="00730EF8" w:rsidRPr="00730EF8" w:rsidRDefault="00730EF8" w:rsidP="00730E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30EF8" w:rsidRPr="00730EF8" w:rsidTr="006A1A02">
              <w:trPr>
                <w:trHeight w:val="43"/>
              </w:trPr>
              <w:tc>
                <w:tcPr>
                  <w:tcW w:w="5342" w:type="dxa"/>
                  <w:shd w:val="clear" w:color="auto" w:fill="auto"/>
                </w:tcPr>
                <w:p w:rsidR="00730EF8" w:rsidRPr="00730EF8" w:rsidRDefault="00730EF8" w:rsidP="00730E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30EF8" w:rsidRPr="00730EF8" w:rsidRDefault="00730EF8" w:rsidP="00730E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30E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Снежинки до летали до земли.</w:t>
                  </w:r>
                  <w:proofErr w:type="gramEnd"/>
                </w:p>
                <w:p w:rsidR="00730EF8" w:rsidRPr="00730EF8" w:rsidRDefault="00730EF8" w:rsidP="00730E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0684" w:rsidRDefault="00710684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Задание у ребят было одно? 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А как они его выполнили?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Почему так получилось? 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Какой возникает вопрос? В чем мы должны разобраться сегодня на уроке? 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730EF8">
              <w:rPr>
                <w:rFonts w:ascii="Times New Roman" w:eastAsia="Calibri" w:hAnsi="Times New Roman" w:cs="Times New Roman"/>
                <w:sz w:val="24"/>
                <w:szCs w:val="24"/>
              </w:rPr>
              <w:t>Вопрос демонстрируется на слайде № 2)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0684" w:rsidRDefault="00710684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Одно.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 По-разному.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Ребята не знают </w:t>
            </w:r>
            <w:proofErr w:type="gramStart"/>
            <w:r w:rsidRPr="00730EF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</w:t>
            </w:r>
            <w:proofErr w:type="gramEnd"/>
            <w:r w:rsidRPr="00730EF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это приставка или предлог.</w:t>
            </w:r>
          </w:p>
          <w:p w:rsidR="00710684" w:rsidRPr="00730EF8" w:rsidRDefault="00710684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Как отличить приставку от предлога?</w:t>
            </w:r>
          </w:p>
        </w:tc>
      </w:tr>
      <w:tr w:rsidR="00730EF8" w:rsidRPr="00730EF8" w:rsidTr="006A1A02">
        <w:trPr>
          <w:trHeight w:val="80"/>
        </w:trPr>
        <w:tc>
          <w:tcPr>
            <w:tcW w:w="2666" w:type="dxa"/>
            <w:tcBorders>
              <w:top w:val="nil"/>
            </w:tcBorders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ind w:left="460" w:hanging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. Актуализация знаний.</w:t>
            </w:r>
          </w:p>
          <w:p w:rsidR="00730EF8" w:rsidRPr="00730EF8" w:rsidRDefault="00730EF8" w:rsidP="00730EF8">
            <w:pPr>
              <w:spacing w:after="0" w:line="240" w:lineRule="auto"/>
              <w:ind w:left="460" w:hanging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74" w:type="dxa"/>
            <w:tcBorders>
              <w:top w:val="nil"/>
            </w:tcBorders>
            <w:shd w:val="clear" w:color="auto" w:fill="auto"/>
          </w:tcPr>
          <w:p w:rsidR="00730EF8" w:rsidRPr="00730EF8" w:rsidRDefault="00730EF8" w:rsidP="00730E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Что мы уже знаем по этой проблеме?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Слайд № 3. 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7"/>
              <w:gridCol w:w="2578"/>
            </w:tblGrid>
            <w:tr w:rsidR="00730EF8" w:rsidRPr="00730EF8" w:rsidTr="006A1A02">
              <w:tc>
                <w:tcPr>
                  <w:tcW w:w="2577" w:type="dxa"/>
                  <w:shd w:val="clear" w:color="auto" w:fill="auto"/>
                </w:tcPr>
                <w:p w:rsidR="00730EF8" w:rsidRPr="00730EF8" w:rsidRDefault="00730EF8" w:rsidP="00730E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Приставка</w:t>
                  </w:r>
                </w:p>
              </w:tc>
              <w:tc>
                <w:tcPr>
                  <w:tcW w:w="2578" w:type="dxa"/>
                  <w:shd w:val="clear" w:color="auto" w:fill="auto"/>
                </w:tcPr>
                <w:p w:rsidR="00730EF8" w:rsidRPr="00730EF8" w:rsidRDefault="00730EF8" w:rsidP="00730E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Предлог</w:t>
                  </w:r>
                </w:p>
              </w:tc>
            </w:tr>
            <w:tr w:rsidR="00730EF8" w:rsidRPr="00730EF8" w:rsidTr="006A1A02">
              <w:tc>
                <w:tcPr>
                  <w:tcW w:w="2577" w:type="dxa"/>
                  <w:shd w:val="clear" w:color="auto" w:fill="auto"/>
                </w:tcPr>
                <w:p w:rsidR="00730EF8" w:rsidRPr="00730EF8" w:rsidRDefault="00730EF8" w:rsidP="00730EF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часть слова</w:t>
                  </w:r>
                </w:p>
              </w:tc>
              <w:tc>
                <w:tcPr>
                  <w:tcW w:w="2578" w:type="dxa"/>
                  <w:shd w:val="clear" w:color="auto" w:fill="auto"/>
                </w:tcPr>
                <w:p w:rsidR="00730EF8" w:rsidRPr="00730EF8" w:rsidRDefault="00730EF8" w:rsidP="00730EF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слово </w:t>
                  </w:r>
                </w:p>
              </w:tc>
            </w:tr>
            <w:tr w:rsidR="00730EF8" w:rsidRPr="00730EF8" w:rsidTr="006A1A02">
              <w:tc>
                <w:tcPr>
                  <w:tcW w:w="2577" w:type="dxa"/>
                  <w:shd w:val="clear" w:color="auto" w:fill="auto"/>
                </w:tcPr>
                <w:p w:rsidR="00730EF8" w:rsidRPr="00730EF8" w:rsidRDefault="00730EF8" w:rsidP="00730EF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слитно</w:t>
                  </w:r>
                </w:p>
              </w:tc>
              <w:tc>
                <w:tcPr>
                  <w:tcW w:w="2578" w:type="dxa"/>
                  <w:shd w:val="clear" w:color="auto" w:fill="auto"/>
                </w:tcPr>
                <w:p w:rsidR="00730EF8" w:rsidRPr="00730EF8" w:rsidRDefault="00730EF8" w:rsidP="00730EF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раздельно</w:t>
                  </w:r>
                </w:p>
              </w:tc>
            </w:tr>
          </w:tbl>
          <w:p w:rsidR="00730EF8" w:rsidRPr="00730EF8" w:rsidRDefault="00730EF8" w:rsidP="00730E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Каких знаний нам не хватает?</w:t>
            </w:r>
          </w:p>
        </w:tc>
        <w:tc>
          <w:tcPr>
            <w:tcW w:w="6109" w:type="dxa"/>
            <w:tcBorders>
              <w:top w:val="nil"/>
            </w:tcBorders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Приставка – это часть слова и со словом пишется слитно.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Предлог – это слово, с другими словами пишется раздельно.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Как отличить приставку от предлога.</w:t>
            </w:r>
          </w:p>
        </w:tc>
      </w:tr>
      <w:tr w:rsidR="00730EF8" w:rsidRPr="00730EF8" w:rsidTr="006A1A02">
        <w:trPr>
          <w:trHeight w:val="2533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V. Выдвижение   версий.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(2 – 3минуты)</w:t>
            </w:r>
          </w:p>
        </w:tc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F8" w:rsidRPr="00730EF8" w:rsidRDefault="00730EF8" w:rsidP="00730E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Какие у вас есть версии решения проблемы?</w:t>
            </w: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Ученики предлагают различные версии.</w:t>
            </w:r>
          </w:p>
        </w:tc>
      </w:tr>
    </w:tbl>
    <w:p w:rsidR="00730EF8" w:rsidRPr="00730EF8" w:rsidRDefault="00730EF8" w:rsidP="00730EF8">
      <w:pPr>
        <w:rPr>
          <w:rFonts w:ascii="Times New Roman" w:eastAsia="Calibri" w:hAnsi="Times New Roman" w:cs="Times New Roman"/>
          <w:sz w:val="24"/>
          <w:szCs w:val="24"/>
        </w:rPr>
      </w:pPr>
    </w:p>
    <w:p w:rsidR="00730EF8" w:rsidRPr="00730EF8" w:rsidRDefault="00730EF8" w:rsidP="00730EF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528"/>
        <w:gridCol w:w="6096"/>
      </w:tblGrid>
      <w:tr w:rsidR="00730EF8" w:rsidRPr="00730EF8" w:rsidTr="006A1A02">
        <w:tc>
          <w:tcPr>
            <w:tcW w:w="2694" w:type="dxa"/>
            <w:shd w:val="clear" w:color="auto" w:fill="auto"/>
          </w:tcPr>
          <w:p w:rsidR="00730EF8" w:rsidRPr="00730EF8" w:rsidRDefault="00730EF8" w:rsidP="00730E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. Поиск решения (открытие нового знания)</w:t>
            </w:r>
          </w:p>
        </w:tc>
        <w:tc>
          <w:tcPr>
            <w:tcW w:w="5528" w:type="dxa"/>
            <w:shd w:val="clear" w:color="auto" w:fill="auto"/>
          </w:tcPr>
          <w:p w:rsidR="00730EF8" w:rsidRPr="00730EF8" w:rsidRDefault="00730EF8" w:rsidP="0071068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нет верной версии, учитель предлагает следующее задание. </w:t>
            </w:r>
          </w:p>
          <w:p w:rsidR="00730EF8" w:rsidRPr="00730EF8" w:rsidRDefault="00730EF8" w:rsidP="00730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понаблюдаем.</w:t>
            </w:r>
          </w:p>
          <w:p w:rsidR="00730EF8" w:rsidRPr="00730EF8" w:rsidRDefault="00730EF8" w:rsidP="00730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 № 4.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97"/>
            </w:tblGrid>
            <w:tr w:rsidR="00730EF8" w:rsidRPr="00730EF8" w:rsidTr="006A1A02">
              <w:tc>
                <w:tcPr>
                  <w:tcW w:w="5297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Птичка </w:t>
                  </w:r>
                  <w:proofErr w:type="spellStart"/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u w:val="single"/>
                    </w:rPr>
                    <w:t>в</w:t>
                  </w:r>
                  <w:proofErr w:type="gramStart"/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u w:val="single"/>
                    </w:rPr>
                    <w:t>?</w:t>
                  </w: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л</w:t>
                  </w:r>
                  <w:proofErr w:type="gramEnd"/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етела</w:t>
                  </w:r>
                  <w:proofErr w:type="spellEnd"/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</w:t>
                  </w:r>
                  <w:proofErr w:type="spellStart"/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u w:val="single"/>
                    </w:rPr>
                    <w:t>в?</w:t>
                  </w: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о</w:t>
                  </w: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кно</w:t>
                  </w:r>
                  <w:proofErr w:type="spellEnd"/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Птичка </w:t>
                  </w:r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в</w:t>
                  </w: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летела </w:t>
                  </w:r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в</w:t>
                  </w: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раскрытое окно.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Петя </w:t>
                  </w:r>
                  <w:proofErr w:type="spellStart"/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по</w:t>
                  </w:r>
                  <w:proofErr w:type="gramStart"/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?б</w:t>
                  </w:r>
                  <w:proofErr w:type="gramEnd"/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ежал</w:t>
                  </w:r>
                  <w:proofErr w:type="spellEnd"/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по? т</w:t>
                  </w: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ропинке.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Петя </w:t>
                  </w:r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</w:t>
                  </w: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бежал </w:t>
                  </w:r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</w:t>
                  </w: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узкой тропинке.</w:t>
                  </w:r>
                </w:p>
              </w:tc>
            </w:tr>
            <w:tr w:rsidR="00730EF8" w:rsidRPr="00730EF8" w:rsidTr="006A1A02">
              <w:tc>
                <w:tcPr>
                  <w:tcW w:w="5297" w:type="dxa"/>
                  <w:shd w:val="clear" w:color="auto" w:fill="auto"/>
                  <w:vAlign w:val="center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Появились у вас версии?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30EF8" w:rsidRPr="00730EF8" w:rsidRDefault="00730EF8" w:rsidP="00730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попробуем составить алгоритм действий при написании предлогов и приставок.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02"/>
            </w:tblGrid>
            <w:tr w:rsidR="00730EF8" w:rsidRPr="00730EF8" w:rsidTr="006A1A02">
              <w:tc>
                <w:tcPr>
                  <w:tcW w:w="5331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Шаг № 1.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Попробуйте поставить подходящее по смыслу слово </w:t>
                  </w:r>
                  <w:proofErr w:type="gramStart"/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между</w:t>
                  </w:r>
                  <w:proofErr w:type="gramEnd"/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до        земли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Получается? 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Значит </w:t>
                  </w:r>
                  <w:proofErr w:type="gramStart"/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до</w:t>
                  </w:r>
                  <w:proofErr w:type="gramEnd"/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  ……… и со словом напишем</w:t>
                  </w:r>
                  <w:r w:rsidRPr="00730E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……</w:t>
                  </w:r>
                </w:p>
                <w:p w:rsid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10684" w:rsidRPr="00730EF8" w:rsidRDefault="00710684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30EF8" w:rsidRPr="00730EF8" w:rsidRDefault="00730EF8" w:rsidP="00730E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30EF8" w:rsidRPr="00730EF8" w:rsidRDefault="00730EF8" w:rsidP="00730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0EF8" w:rsidRPr="00730EF8" w:rsidTr="006A1A02">
        <w:tc>
          <w:tcPr>
            <w:tcW w:w="2694" w:type="dxa"/>
            <w:shd w:val="clear" w:color="auto" w:fill="auto"/>
          </w:tcPr>
          <w:p w:rsidR="00730EF8" w:rsidRPr="00730EF8" w:rsidRDefault="00730EF8" w:rsidP="00730E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F8">
              <w:rPr>
                <w:rFonts w:ascii="Times New Roman" w:eastAsia="Calibri" w:hAnsi="Times New Roman" w:cs="Times New Roman"/>
                <w:sz w:val="24"/>
                <w:szCs w:val="24"/>
              </w:rPr>
              <w:t>Слайд № 5.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02"/>
            </w:tblGrid>
            <w:tr w:rsidR="00730EF8" w:rsidRPr="00730EF8" w:rsidTr="006A1A02">
              <w:tc>
                <w:tcPr>
                  <w:tcW w:w="5302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Шаг 2.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Попробуйте поставить подходящее по смыслу слово </w:t>
                  </w:r>
                  <w:proofErr w:type="gramStart"/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между</w:t>
                  </w:r>
                  <w:proofErr w:type="gramEnd"/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до      летали</w:t>
                  </w:r>
                  <w:proofErr w:type="gramEnd"/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Получается?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Значит </w:t>
                  </w:r>
                  <w:proofErr w:type="gramStart"/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до</w:t>
                  </w:r>
                  <w:proofErr w:type="gramEnd"/>
                  <w:r w:rsidRPr="00730EF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  ……… и со словом напишем</w:t>
                  </w:r>
                  <w:r w:rsidRPr="00730E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……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 Назовите основной вопрос урока.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10684">
              <w:rPr>
                <w:rFonts w:ascii="Times New Roman" w:eastAsia="Calibri" w:hAnsi="Times New Roman" w:cs="Times New Roman"/>
                <w:sz w:val="28"/>
                <w:szCs w:val="28"/>
              </w:rPr>
              <w:t>Какой ответ можем дать?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Что допишу в таблицу? </w:t>
            </w:r>
            <w:proofErr w:type="gramStart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730EF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Дополняю таблицу.</w:t>
            </w:r>
            <w:proofErr w:type="gram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7"/>
              <w:gridCol w:w="2578"/>
            </w:tblGrid>
            <w:tr w:rsidR="00730EF8" w:rsidRPr="00730EF8" w:rsidTr="006A1A02">
              <w:tc>
                <w:tcPr>
                  <w:tcW w:w="2577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Приставка</w:t>
                  </w:r>
                </w:p>
              </w:tc>
              <w:tc>
                <w:tcPr>
                  <w:tcW w:w="2578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Предлог</w:t>
                  </w:r>
                </w:p>
              </w:tc>
            </w:tr>
            <w:tr w:rsidR="00730EF8" w:rsidRPr="00730EF8" w:rsidTr="006A1A02">
              <w:tc>
                <w:tcPr>
                  <w:tcW w:w="2577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часть слова</w:t>
                  </w:r>
                </w:p>
              </w:tc>
              <w:tc>
                <w:tcPr>
                  <w:tcW w:w="2578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слово </w:t>
                  </w:r>
                </w:p>
              </w:tc>
            </w:tr>
            <w:tr w:rsidR="00730EF8" w:rsidRPr="00730EF8" w:rsidTr="006A1A02">
              <w:tc>
                <w:tcPr>
                  <w:tcW w:w="2577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слитно</w:t>
                  </w:r>
                </w:p>
              </w:tc>
              <w:tc>
                <w:tcPr>
                  <w:tcW w:w="2578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раздельно</w:t>
                  </w:r>
                </w:p>
              </w:tc>
            </w:tr>
            <w:tr w:rsidR="00730EF8" w:rsidRPr="00730EF8" w:rsidTr="006A1A02">
              <w:tc>
                <w:tcPr>
                  <w:tcW w:w="2577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не могу вставить другое слово</w:t>
                  </w:r>
                </w:p>
              </w:tc>
              <w:tc>
                <w:tcPr>
                  <w:tcW w:w="2578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могу вставить другое слово</w:t>
                  </w:r>
                </w:p>
              </w:tc>
            </w:tr>
          </w:tbl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Сделайте вывод, что такое приставка, опираясь на таблицу.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Что такое предлог?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Сравним наш вывод с выводом </w:t>
            </w:r>
            <w:proofErr w:type="gramStart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учебнике</w:t>
            </w:r>
            <w:proofErr w:type="gramEnd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стр. 98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 автор доказал что </w:t>
            </w:r>
            <w:r w:rsidRPr="00730E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это предлог.</w:t>
            </w: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 Есть еще одно решение.</w:t>
            </w: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Откройте домашнее задание (</w:t>
            </w:r>
            <w:proofErr w:type="spellStart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дидакт</w:t>
            </w:r>
            <w:proofErr w:type="spellEnd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. мат. стр. 54 упр. 117)</w:t>
            </w:r>
          </w:p>
          <w:p w:rsidR="00730EF8" w:rsidRPr="00730EF8" w:rsidRDefault="00730EF8" w:rsidP="00730EF8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Что нужно было сделать в этом упр.?</w:t>
            </w:r>
          </w:p>
          <w:p w:rsidR="00730EF8" w:rsidRPr="00730EF8" w:rsidRDefault="00730EF8" w:rsidP="00730EF8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Прочитайте, что у вас получилось.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понаблюдаем. С какими словами употребляются предлоги?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С какими словами предлог не употребляется?</w:t>
            </w: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Вернемся к нашему предложению. </w:t>
            </w: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-Найдите слово, которое называет действие.</w:t>
            </w: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Что мы теперь знаем про эти слова?</w:t>
            </w: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Значит,  что такое </w:t>
            </w:r>
            <w:proofErr w:type="gramStart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как надо было написать?</w:t>
            </w: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Давайте добавим еще один шаг. Что 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нужно сделать, чтобы отличить приставку от предлога.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97"/>
            </w:tblGrid>
            <w:tr w:rsidR="00730EF8" w:rsidRPr="00730EF8" w:rsidTr="006A1A02">
              <w:tc>
                <w:tcPr>
                  <w:tcW w:w="5297" w:type="dxa"/>
                  <w:shd w:val="clear" w:color="auto" w:fill="auto"/>
                </w:tcPr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Шаг № 3.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Определи, что называет слово: предмет или действие.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E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Помни, перед словами, которые называют действия, не бывает предлогов.</w:t>
                  </w: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730EF8" w:rsidRPr="00730EF8" w:rsidRDefault="00730EF8" w:rsidP="00EF272D">
                  <w:pPr>
                    <w:framePr w:hSpace="180" w:wrap="around" w:vAnchor="text" w:hAnchor="text" w:x="-176" w:y="1"/>
                    <w:spacing w:after="0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Как отличить приставку от предлога?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Надо попробовать поставить слово. Если слово можно поставить, то это предлог и со словом пишется раздельно. Если слово не можем поставить, значит это приставка и со словом пишется слитно.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Приставка - часть слова, а поэтому со словами пишется слитно. Между приставкой и словом не 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могу вставить другое слово.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Предлог – это слово, а поэтому с другими словами пишется раздельно. Между предлогом и </w:t>
            </w:r>
            <w:proofErr w:type="gramStart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другим</w:t>
            </w:r>
            <w:proofErr w:type="gramEnd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словом могу вставить слово.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Между словами </w:t>
            </w:r>
            <w:r w:rsidRPr="00730EF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магазине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вставил слово </w:t>
            </w:r>
            <w:r w:rsidRPr="00730EF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цветочном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Вставить подходящие по смыслу предлоги.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Ученики читают стихотворение.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 словами, которые называют </w:t>
            </w:r>
            <w:r w:rsidR="00A2272A">
              <w:rPr>
                <w:rFonts w:ascii="Times New Roman" w:eastAsia="Calibri" w:hAnsi="Times New Roman" w:cs="Times New Roman"/>
                <w:sz w:val="28"/>
                <w:szCs w:val="28"/>
              </w:rPr>
              <w:t>предметы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Со словами, называющими действие.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Долетали.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Перед ними никогда не стоят предлоги.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это приставка и со словом напишем слитно.</w:t>
            </w: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Определить, что называет слово.</w:t>
            </w:r>
          </w:p>
        </w:tc>
      </w:tr>
      <w:tr w:rsidR="00730EF8" w:rsidRPr="00730EF8" w:rsidTr="006A1A02">
        <w:tc>
          <w:tcPr>
            <w:tcW w:w="2694" w:type="dxa"/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ind w:left="460" w:hanging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VII</w:t>
            </w: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.   Развитие   умений - применение нового знания.</w:t>
            </w:r>
          </w:p>
          <w:p w:rsidR="00730EF8" w:rsidRPr="00730EF8" w:rsidRDefault="00730EF8" w:rsidP="00730E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упр. 139.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Работа в парах – упр. 141. Разрезают предложения на слова.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Ученики списывают первое предложение, объясняя свои действия по алгоритму.</w:t>
            </w:r>
          </w:p>
          <w:p w:rsidR="00730EF8" w:rsidRPr="00730EF8" w:rsidRDefault="00730EF8" w:rsidP="00730E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0EF8" w:rsidRPr="00730EF8" w:rsidTr="006A1A02">
        <w:tc>
          <w:tcPr>
            <w:tcW w:w="2694" w:type="dxa"/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ind w:left="460" w:hanging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proofErr w:type="gramStart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.  Итог</w:t>
            </w:r>
            <w:proofErr w:type="gramEnd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урока.</w:t>
            </w:r>
          </w:p>
          <w:p w:rsidR="00730EF8" w:rsidRPr="00730EF8" w:rsidRDefault="00730EF8" w:rsidP="00730EF8">
            <w:pPr>
              <w:spacing w:after="0" w:line="240" w:lineRule="auto"/>
              <w:ind w:left="460" w:hanging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460" w:hanging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460" w:hanging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460" w:hanging="4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Д.з</w:t>
            </w:r>
            <w:proofErr w:type="spellEnd"/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30EF8" w:rsidRPr="00730EF8" w:rsidRDefault="00730EF8" w:rsidP="00730EF8">
            <w:pPr>
              <w:spacing w:after="0" w:line="240" w:lineRule="auto"/>
              <w:ind w:left="460" w:hanging="4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460" w:hanging="4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ind w:left="460" w:hanging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Какой вопрос обсуждали на уроке?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Какое решение мы нашли?</w:t>
            </w: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Упр. 141.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вывод на стр. 98.</w:t>
            </w:r>
          </w:p>
        </w:tc>
        <w:tc>
          <w:tcPr>
            <w:tcW w:w="6096" w:type="dxa"/>
            <w:shd w:val="clear" w:color="auto" w:fill="auto"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Как отличить приставку от предлога?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F8">
              <w:rPr>
                <w:rFonts w:ascii="Times New Roman" w:eastAsia="Calibri" w:hAnsi="Times New Roman" w:cs="Times New Roman"/>
                <w:sz w:val="28"/>
                <w:szCs w:val="28"/>
              </w:rPr>
              <w:t>- Поставить слово. Определить, что называет слово: предмет или действие.</w:t>
            </w: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0EF8" w:rsidRPr="00730EF8" w:rsidRDefault="00730EF8" w:rsidP="00730EF8">
      <w:pPr>
        <w:rPr>
          <w:rFonts w:ascii="Times New Roman" w:eastAsia="Calibri" w:hAnsi="Times New Roman" w:cs="Times New Roman"/>
          <w:sz w:val="24"/>
          <w:szCs w:val="24"/>
        </w:rPr>
      </w:pPr>
      <w:r w:rsidRPr="00730EF8">
        <w:rPr>
          <w:rFonts w:ascii="Times New Roman" w:eastAsia="Calibri" w:hAnsi="Times New Roman" w:cs="Times New Roman"/>
          <w:sz w:val="24"/>
          <w:szCs w:val="24"/>
        </w:rPr>
        <w:lastRenderedPageBreak/>
        <w:br w:type="textWrapping" w:clear="all"/>
      </w:r>
    </w:p>
    <w:p w:rsidR="00730EF8" w:rsidRDefault="00730EF8" w:rsidP="00730EF8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684" w:rsidRPr="00710684" w:rsidRDefault="00710684" w:rsidP="00730EF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68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10684" w:rsidRDefault="00710684" w:rsidP="00710684">
      <w:pPr>
        <w:pStyle w:val="a3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0684">
        <w:rPr>
          <w:rFonts w:ascii="Times New Roman" w:hAnsi="Times New Roman" w:cs="Times New Roman"/>
          <w:sz w:val="28"/>
          <w:szCs w:val="28"/>
        </w:rPr>
        <w:t xml:space="preserve">Е. В. </w:t>
      </w:r>
      <w:proofErr w:type="spellStart"/>
      <w:r w:rsidRPr="00710684">
        <w:rPr>
          <w:rFonts w:ascii="Times New Roman" w:hAnsi="Times New Roman" w:cs="Times New Roman"/>
          <w:sz w:val="28"/>
          <w:szCs w:val="28"/>
        </w:rPr>
        <w:t>Бунеев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10684">
        <w:rPr>
          <w:rFonts w:ascii="Times New Roman" w:hAnsi="Times New Roman" w:cs="Times New Roman"/>
          <w:sz w:val="28"/>
          <w:szCs w:val="28"/>
        </w:rPr>
        <w:t>, Н. А. Исаева</w:t>
      </w:r>
      <w:r w:rsidR="00A74992">
        <w:rPr>
          <w:rFonts w:ascii="Times New Roman" w:hAnsi="Times New Roman" w:cs="Times New Roman"/>
          <w:sz w:val="28"/>
          <w:szCs w:val="28"/>
        </w:rPr>
        <w:t>.</w:t>
      </w:r>
      <w:r w:rsidRPr="00710684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1-2 классы. Методические рекомендации учителю. Москва «Баласс»2011</w:t>
      </w:r>
    </w:p>
    <w:p w:rsidR="00710684" w:rsidRDefault="00710684" w:rsidP="007106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684">
        <w:rPr>
          <w:rFonts w:ascii="Times New Roman" w:hAnsi="Times New Roman" w:cs="Times New Roman"/>
          <w:sz w:val="28"/>
          <w:szCs w:val="28"/>
        </w:rPr>
        <w:t xml:space="preserve">Е. В. </w:t>
      </w:r>
      <w:proofErr w:type="spellStart"/>
      <w:r w:rsidRPr="00710684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Pr="007106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Бунеев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О. В. Пронина</w:t>
      </w:r>
      <w:r w:rsidR="00A749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A74992">
        <w:rPr>
          <w:rFonts w:ascii="Times New Roman" w:hAnsi="Times New Roman" w:cs="Times New Roman"/>
          <w:sz w:val="28"/>
          <w:szCs w:val="28"/>
        </w:rPr>
        <w:t>язык. Учебник 2 класс. Москва «</w:t>
      </w:r>
      <w:proofErr w:type="spellStart"/>
      <w:r w:rsidR="00A74992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="00A74992">
        <w:rPr>
          <w:rFonts w:ascii="Times New Roman" w:hAnsi="Times New Roman" w:cs="Times New Roman"/>
          <w:sz w:val="28"/>
          <w:szCs w:val="28"/>
        </w:rPr>
        <w:t>» 2012</w:t>
      </w:r>
    </w:p>
    <w:p w:rsidR="00A74992" w:rsidRPr="00710684" w:rsidRDefault="00A74992" w:rsidP="007106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Л. Ю. Комиссарова. Дидактический материал к учебнику «Русский язык» 2 класс. М.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 2012</w:t>
      </w:r>
    </w:p>
    <w:sectPr w:rsidR="00A74992" w:rsidRPr="00710684" w:rsidSect="007106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7E" w:rsidRDefault="00A97F7E" w:rsidP="00710684">
      <w:pPr>
        <w:spacing w:after="0" w:line="240" w:lineRule="auto"/>
      </w:pPr>
      <w:r>
        <w:separator/>
      </w:r>
    </w:p>
  </w:endnote>
  <w:endnote w:type="continuationSeparator" w:id="0">
    <w:p w:rsidR="00A97F7E" w:rsidRDefault="00A97F7E" w:rsidP="0071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7E" w:rsidRDefault="00A97F7E" w:rsidP="00710684">
      <w:pPr>
        <w:spacing w:after="0" w:line="240" w:lineRule="auto"/>
      </w:pPr>
      <w:r>
        <w:separator/>
      </w:r>
    </w:p>
  </w:footnote>
  <w:footnote w:type="continuationSeparator" w:id="0">
    <w:p w:rsidR="00A97F7E" w:rsidRDefault="00A97F7E" w:rsidP="00710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35EA"/>
    <w:multiLevelType w:val="hybridMultilevel"/>
    <w:tmpl w:val="EFD43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B01D0"/>
    <w:multiLevelType w:val="hybridMultilevel"/>
    <w:tmpl w:val="12E424EC"/>
    <w:lvl w:ilvl="0" w:tplc="A7AE4C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96C044A"/>
    <w:multiLevelType w:val="hybridMultilevel"/>
    <w:tmpl w:val="8942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87152"/>
    <w:multiLevelType w:val="hybridMultilevel"/>
    <w:tmpl w:val="EA5C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345B8"/>
    <w:multiLevelType w:val="hybridMultilevel"/>
    <w:tmpl w:val="B906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400"/>
    <w:rsid w:val="00040E36"/>
    <w:rsid w:val="00226B09"/>
    <w:rsid w:val="005F0EE9"/>
    <w:rsid w:val="00710684"/>
    <w:rsid w:val="00730EF8"/>
    <w:rsid w:val="0085458E"/>
    <w:rsid w:val="00877653"/>
    <w:rsid w:val="00A2272A"/>
    <w:rsid w:val="00A74992"/>
    <w:rsid w:val="00A94AC7"/>
    <w:rsid w:val="00A97F7E"/>
    <w:rsid w:val="00AB7B8D"/>
    <w:rsid w:val="00B03352"/>
    <w:rsid w:val="00C90400"/>
    <w:rsid w:val="00E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B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684"/>
  </w:style>
  <w:style w:type="paragraph" w:styleId="a6">
    <w:name w:val="footer"/>
    <w:basedOn w:val="a"/>
    <w:link w:val="a7"/>
    <w:uiPriority w:val="99"/>
    <w:unhideWhenUsed/>
    <w:rsid w:val="0071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B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684"/>
  </w:style>
  <w:style w:type="paragraph" w:styleId="a6">
    <w:name w:val="footer"/>
    <w:basedOn w:val="a"/>
    <w:link w:val="a7"/>
    <w:uiPriority w:val="99"/>
    <w:unhideWhenUsed/>
    <w:rsid w:val="0071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2627-2A68-4064-8DDD-91D80E7F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Vovan</dc:creator>
  <cp:lastModifiedBy>Vovan</cp:lastModifiedBy>
  <cp:revision>6</cp:revision>
  <cp:lastPrinted>2012-12-14T12:43:00Z</cp:lastPrinted>
  <dcterms:created xsi:type="dcterms:W3CDTF">2012-11-24T21:51:00Z</dcterms:created>
  <dcterms:modified xsi:type="dcterms:W3CDTF">2012-12-14T20:23:00Z</dcterms:modified>
</cp:coreProperties>
</file>